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170E9" w14:textId="77777777" w:rsidR="00DD22B2" w:rsidRDefault="00DD22B2" w:rsidP="00DD22B2">
      <w:pPr>
        <w:jc w:val="both"/>
        <w:rPr>
          <w:lang w:val="en-GB"/>
        </w:rPr>
      </w:pPr>
      <w:bookmarkStart w:id="0" w:name="_GoBack"/>
      <w:bookmarkEnd w:id="0"/>
      <w:r>
        <w:rPr>
          <w:rFonts w:ascii="Times" w:hAnsi="Times"/>
          <w:noProof/>
          <w:sz w:val="22"/>
          <w:szCs w:val="22"/>
        </w:rPr>
        <w:drawing>
          <wp:inline distT="0" distB="0" distL="0" distR="0" wp14:anchorId="79301F46" wp14:editId="462CC9A0">
            <wp:extent cx="3414395" cy="661670"/>
            <wp:effectExtent l="0" t="0" r="0" b="0"/>
            <wp:docPr id="1" name="Picture 1" descr="Description: letterhead_logo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head_logo_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4395" cy="661670"/>
                    </a:xfrm>
                    <a:prstGeom prst="rect">
                      <a:avLst/>
                    </a:prstGeom>
                    <a:noFill/>
                    <a:ln>
                      <a:noFill/>
                    </a:ln>
                  </pic:spPr>
                </pic:pic>
              </a:graphicData>
            </a:graphic>
          </wp:inline>
        </w:drawing>
      </w:r>
      <w:r w:rsidRPr="00CB788F">
        <w:rPr>
          <w:rFonts w:ascii="Times" w:hAnsi="Times"/>
          <w:noProof/>
          <w:sz w:val="22"/>
          <w:szCs w:val="22"/>
          <w:lang w:val="fr-CH" w:eastAsia="fr-CH"/>
        </w:rPr>
        <w:t xml:space="preserve"> </w:t>
      </w:r>
      <w:r>
        <w:rPr>
          <w:rFonts w:ascii="Times" w:hAnsi="Times"/>
          <w:noProof/>
          <w:sz w:val="22"/>
          <w:szCs w:val="22"/>
          <w:lang w:val="fr-CH" w:eastAsia="fr-CH"/>
        </w:rPr>
        <w:t xml:space="preserve">           </w:t>
      </w:r>
      <w:r>
        <w:rPr>
          <w:rFonts w:ascii="Times" w:hAnsi="Times"/>
          <w:noProof/>
          <w:sz w:val="23"/>
          <w:szCs w:val="23"/>
        </w:rPr>
        <w:drawing>
          <wp:inline distT="0" distB="0" distL="0" distR="0" wp14:anchorId="3F3FC914" wp14:editId="0D11E8D3">
            <wp:extent cx="633658" cy="639810"/>
            <wp:effectExtent l="0" t="0" r="1905" b="0"/>
            <wp:docPr id="3" name="il_fi" descr="ba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anglogo"/>
                    <pic:cNvPicPr>
                      <a:picLocks noChangeAspect="1" noChangeArrowheads="1"/>
                    </pic:cNvPicPr>
                  </pic:nvPicPr>
                  <pic:blipFill>
                    <a:blip r:embed="rId6" cstate="print"/>
                    <a:srcRect/>
                    <a:stretch>
                      <a:fillRect/>
                    </a:stretch>
                  </pic:blipFill>
                  <pic:spPr bwMode="auto">
                    <a:xfrm>
                      <a:off x="0" y="0"/>
                      <a:ext cx="633841" cy="639995"/>
                    </a:xfrm>
                    <a:prstGeom prst="rect">
                      <a:avLst/>
                    </a:prstGeom>
                    <a:noFill/>
                    <a:ln w="9525">
                      <a:noFill/>
                      <a:miter lim="800000"/>
                      <a:headEnd/>
                      <a:tailEnd/>
                    </a:ln>
                  </pic:spPr>
                </pic:pic>
              </a:graphicData>
            </a:graphic>
          </wp:inline>
        </w:drawing>
      </w:r>
      <w:r>
        <w:rPr>
          <w:b/>
          <w:color w:val="365F91" w:themeColor="accent1" w:themeShade="BF"/>
          <w:lang w:val="en-GB"/>
        </w:rPr>
        <w:t xml:space="preserve"> </w:t>
      </w:r>
      <w:r w:rsidRPr="0037738E">
        <w:rPr>
          <w:b/>
          <w:color w:val="365F91" w:themeColor="accent1" w:themeShade="BF"/>
          <w:lang w:val="en-GB"/>
        </w:rPr>
        <w:t>BAN ALL NUKES GENERATION</w:t>
      </w:r>
    </w:p>
    <w:p w14:paraId="13F597DA" w14:textId="77777777" w:rsidR="00DD22B2" w:rsidRPr="00DD22B2" w:rsidRDefault="00DD22B2" w:rsidP="00DD22B2">
      <w:pPr>
        <w:rPr>
          <w:rFonts w:ascii="Times" w:hAnsi="Times"/>
          <w:sz w:val="22"/>
          <w:szCs w:val="22"/>
        </w:rPr>
      </w:pPr>
      <w:r w:rsidRPr="00CB788F">
        <w:rPr>
          <w:rFonts w:ascii="Times" w:hAnsi="Times"/>
          <w:noProof/>
          <w:sz w:val="22"/>
          <w:szCs w:val="22"/>
          <w:lang w:val="fr-CH" w:eastAsia="fr-CH"/>
        </w:rPr>
        <w:t xml:space="preserve">        </w:t>
      </w:r>
    </w:p>
    <w:p w14:paraId="4FCF4DC0" w14:textId="77777777" w:rsidR="00DD22B2" w:rsidRDefault="00A66800" w:rsidP="00DD22B2">
      <w:pPr>
        <w:jc w:val="center"/>
        <w:rPr>
          <w:rFonts w:ascii="Times" w:hAnsi="Times" w:cs="Arial"/>
          <w:color w:val="000000"/>
          <w:sz w:val="23"/>
          <w:szCs w:val="23"/>
        </w:rPr>
      </w:pPr>
      <w:r>
        <w:rPr>
          <w:rFonts w:ascii="Times" w:hAnsi="Times" w:cs="Arial"/>
          <w:color w:val="000000"/>
          <w:sz w:val="23"/>
          <w:szCs w:val="23"/>
        </w:rPr>
        <w:t>Panel VI: Approaching Nuclear Disarmament From D</w:t>
      </w:r>
      <w:r w:rsidRPr="00A66800">
        <w:rPr>
          <w:rFonts w:ascii="Times" w:hAnsi="Times" w:cs="Arial"/>
          <w:color w:val="000000"/>
          <w:sz w:val="23"/>
          <w:szCs w:val="23"/>
        </w:rPr>
        <w:t xml:space="preserve">ifferent </w:t>
      </w:r>
      <w:r>
        <w:rPr>
          <w:rFonts w:ascii="Times" w:hAnsi="Times" w:cs="Arial"/>
          <w:color w:val="000000"/>
          <w:sz w:val="23"/>
          <w:szCs w:val="23"/>
        </w:rPr>
        <w:t>Angles</w:t>
      </w:r>
    </w:p>
    <w:p w14:paraId="5EE6AA7F" w14:textId="77777777" w:rsidR="00A66800" w:rsidRDefault="00A66800" w:rsidP="00DD22B2">
      <w:pPr>
        <w:jc w:val="center"/>
        <w:rPr>
          <w:rFonts w:ascii="Times" w:hAnsi="Times" w:cs="Arial"/>
          <w:color w:val="000000"/>
          <w:sz w:val="23"/>
          <w:szCs w:val="23"/>
        </w:rPr>
      </w:pPr>
    </w:p>
    <w:p w14:paraId="5227AB9E" w14:textId="77777777" w:rsidR="00A66800" w:rsidRPr="00DD22B2" w:rsidRDefault="00A66800" w:rsidP="00DD22B2">
      <w:pPr>
        <w:jc w:val="center"/>
        <w:rPr>
          <w:rFonts w:ascii="Times" w:hAnsi="Times" w:cs="Times New Roman"/>
          <w:sz w:val="23"/>
          <w:szCs w:val="23"/>
        </w:rPr>
      </w:pPr>
      <w:r w:rsidRPr="00DD22B2">
        <w:rPr>
          <w:rFonts w:ascii="Times" w:hAnsi="Times" w:cs="Arial"/>
          <w:color w:val="000000"/>
          <w:sz w:val="23"/>
          <w:szCs w:val="23"/>
        </w:rPr>
        <w:t>Intervention</w:t>
      </w:r>
    </w:p>
    <w:p w14:paraId="56EFB24D" w14:textId="77777777" w:rsidR="00DD22B2" w:rsidRPr="00DD22B2" w:rsidRDefault="00DD22B2" w:rsidP="00DD22B2">
      <w:pPr>
        <w:rPr>
          <w:rFonts w:ascii="Times" w:eastAsia="Times New Roman" w:hAnsi="Times" w:cs="Times New Roman"/>
          <w:sz w:val="23"/>
          <w:szCs w:val="23"/>
        </w:rPr>
      </w:pPr>
    </w:p>
    <w:p w14:paraId="44980F03" w14:textId="77777777" w:rsidR="00DD22B2" w:rsidRPr="00DD22B2" w:rsidRDefault="00DD22B2" w:rsidP="00DD22B2">
      <w:pPr>
        <w:jc w:val="center"/>
        <w:rPr>
          <w:rFonts w:ascii="Times" w:hAnsi="Times" w:cs="Times New Roman"/>
          <w:sz w:val="23"/>
          <w:szCs w:val="23"/>
        </w:rPr>
      </w:pPr>
      <w:r w:rsidRPr="00DD22B2">
        <w:rPr>
          <w:rFonts w:ascii="Times" w:hAnsi="Times" w:cs="Arial"/>
          <w:color w:val="000000"/>
          <w:sz w:val="23"/>
          <w:szCs w:val="23"/>
        </w:rPr>
        <w:t>Delivered by Christian N. Ciobanu, Nuclear Age Peace Foundation and Ban All Nukes Generation</w:t>
      </w:r>
    </w:p>
    <w:p w14:paraId="1884B42B" w14:textId="77777777" w:rsidR="00DD22B2" w:rsidRPr="00DD22B2" w:rsidRDefault="00DD22B2" w:rsidP="00DD22B2">
      <w:pPr>
        <w:rPr>
          <w:rFonts w:ascii="Times" w:hAnsi="Times" w:cs="Times New Roman"/>
          <w:sz w:val="23"/>
          <w:szCs w:val="23"/>
        </w:rPr>
      </w:pPr>
      <w:r w:rsidRPr="00DD22B2">
        <w:rPr>
          <w:rFonts w:ascii="Times" w:hAnsi="Times" w:cs="Arial"/>
          <w:color w:val="000000"/>
          <w:sz w:val="23"/>
          <w:szCs w:val="23"/>
        </w:rPr>
        <w:t>_____________________________________________________________________________</w:t>
      </w:r>
      <w:r>
        <w:rPr>
          <w:rFonts w:ascii="Times" w:hAnsi="Times" w:cs="Arial"/>
          <w:color w:val="000000"/>
          <w:sz w:val="23"/>
          <w:szCs w:val="23"/>
        </w:rPr>
        <w:t>_____________</w:t>
      </w:r>
    </w:p>
    <w:p w14:paraId="36009370" w14:textId="77777777" w:rsidR="00DD22B2" w:rsidRPr="00DD22B2" w:rsidRDefault="00DD22B2" w:rsidP="00DD22B2">
      <w:pPr>
        <w:jc w:val="both"/>
        <w:rPr>
          <w:rFonts w:ascii="Times" w:hAnsi="Times" w:cs="Times New Roman"/>
          <w:sz w:val="23"/>
          <w:szCs w:val="23"/>
        </w:rPr>
      </w:pPr>
      <w:r w:rsidRPr="00DD22B2">
        <w:rPr>
          <w:rFonts w:ascii="Times" w:hAnsi="Times" w:cs="Arial"/>
          <w:color w:val="000000"/>
          <w:sz w:val="23"/>
          <w:szCs w:val="23"/>
        </w:rPr>
        <w:t>Mr. Chairman and Distinguished Delegates,</w:t>
      </w:r>
    </w:p>
    <w:p w14:paraId="4F2503E8" w14:textId="77777777" w:rsidR="00DD22B2" w:rsidRDefault="00DD22B2" w:rsidP="00DD22B2">
      <w:pPr>
        <w:jc w:val="both"/>
        <w:rPr>
          <w:rFonts w:ascii="Times" w:hAnsi="Times" w:cs="Arial"/>
          <w:color w:val="000000"/>
          <w:sz w:val="23"/>
          <w:szCs w:val="23"/>
        </w:rPr>
      </w:pPr>
    </w:p>
    <w:p w14:paraId="5A13BB6A" w14:textId="77777777" w:rsidR="00DD22B2" w:rsidRPr="00DD22B2" w:rsidRDefault="00DD22B2" w:rsidP="00DD22B2">
      <w:pPr>
        <w:jc w:val="both"/>
        <w:rPr>
          <w:rFonts w:ascii="Times" w:hAnsi="Times" w:cs="Times New Roman"/>
          <w:sz w:val="23"/>
          <w:szCs w:val="23"/>
        </w:rPr>
      </w:pPr>
      <w:r w:rsidRPr="00DD22B2">
        <w:rPr>
          <w:rFonts w:ascii="Times" w:hAnsi="Times" w:cs="Arial"/>
          <w:color w:val="000000"/>
          <w:sz w:val="23"/>
          <w:szCs w:val="23"/>
        </w:rPr>
        <w:t>I would like to thank you for organizing this panel on approaching nuclear disarmament from different angles.  I am speaking on behalf of several students from Japan, Australia, Germany, and Romania who have been following the discussions in the OEWG very closely.</w:t>
      </w:r>
    </w:p>
    <w:p w14:paraId="4209AD12" w14:textId="77777777" w:rsidR="00DD22B2" w:rsidRDefault="00DD22B2" w:rsidP="00DD22B2">
      <w:pPr>
        <w:jc w:val="both"/>
        <w:rPr>
          <w:rFonts w:ascii="Times" w:hAnsi="Times" w:cs="Arial"/>
          <w:color w:val="000000"/>
          <w:sz w:val="23"/>
          <w:szCs w:val="23"/>
        </w:rPr>
      </w:pPr>
    </w:p>
    <w:p w14:paraId="08416408" w14:textId="77777777" w:rsidR="00DD22B2" w:rsidRPr="00DD22B2" w:rsidRDefault="00DD22B2" w:rsidP="00DD22B2">
      <w:pPr>
        <w:jc w:val="both"/>
        <w:rPr>
          <w:rFonts w:ascii="Times" w:hAnsi="Times" w:cs="Times New Roman"/>
          <w:sz w:val="23"/>
          <w:szCs w:val="23"/>
        </w:rPr>
      </w:pPr>
      <w:r w:rsidRPr="00DD22B2">
        <w:rPr>
          <w:rFonts w:ascii="Times" w:hAnsi="Times" w:cs="Arial"/>
          <w:color w:val="000000"/>
          <w:sz w:val="23"/>
          <w:szCs w:val="23"/>
        </w:rPr>
        <w:t>We believe that the debate over nuclear disarmament should not only be held within the context of military strategy and nuclear deterrence policies; instead it should also be driven by humanitarian, environmental, and economic concerns.</w:t>
      </w:r>
    </w:p>
    <w:p w14:paraId="4FA74E3D" w14:textId="77777777" w:rsidR="00DD22B2" w:rsidRDefault="00DD22B2" w:rsidP="00DD22B2">
      <w:pPr>
        <w:jc w:val="both"/>
        <w:rPr>
          <w:rFonts w:ascii="Times" w:hAnsi="Times" w:cs="Arial"/>
          <w:i/>
          <w:iCs/>
          <w:color w:val="000000"/>
          <w:sz w:val="23"/>
          <w:szCs w:val="23"/>
        </w:rPr>
      </w:pPr>
    </w:p>
    <w:p w14:paraId="60715100" w14:textId="0C2416FB" w:rsidR="00DD22B2" w:rsidRDefault="00DD22B2" w:rsidP="00DD22B2">
      <w:pPr>
        <w:jc w:val="both"/>
        <w:rPr>
          <w:rFonts w:ascii="Times" w:hAnsi="Times" w:cs="Arial"/>
          <w:i/>
          <w:iCs/>
          <w:color w:val="000000"/>
          <w:sz w:val="23"/>
          <w:szCs w:val="23"/>
        </w:rPr>
      </w:pPr>
      <w:r w:rsidRPr="00DD22B2">
        <w:rPr>
          <w:rFonts w:ascii="Times" w:hAnsi="Times" w:cs="Arial"/>
          <w:i/>
          <w:iCs/>
          <w:color w:val="000000"/>
          <w:sz w:val="23"/>
          <w:szCs w:val="23"/>
        </w:rPr>
        <w:t>Humanitarian</w:t>
      </w:r>
      <w:r>
        <w:rPr>
          <w:rFonts w:ascii="Times" w:hAnsi="Times" w:cs="Arial"/>
          <w:i/>
          <w:iCs/>
          <w:color w:val="000000"/>
          <w:sz w:val="23"/>
          <w:szCs w:val="23"/>
        </w:rPr>
        <w:t xml:space="preserve"> </w:t>
      </w:r>
      <w:r w:rsidR="00895B63">
        <w:rPr>
          <w:rFonts w:ascii="Times" w:hAnsi="Times" w:cs="Arial"/>
          <w:i/>
          <w:iCs/>
          <w:color w:val="000000"/>
          <w:sz w:val="23"/>
          <w:szCs w:val="23"/>
        </w:rPr>
        <w:t>Concerns</w:t>
      </w:r>
    </w:p>
    <w:p w14:paraId="763D5AD8" w14:textId="77777777" w:rsidR="00DD22B2" w:rsidRPr="00DD22B2" w:rsidRDefault="00DD22B2" w:rsidP="00DD22B2">
      <w:pPr>
        <w:jc w:val="both"/>
        <w:rPr>
          <w:rFonts w:ascii="Times" w:hAnsi="Times" w:cs="Times New Roman"/>
          <w:sz w:val="23"/>
          <w:szCs w:val="23"/>
        </w:rPr>
      </w:pPr>
    </w:p>
    <w:p w14:paraId="2AD2F540" w14:textId="77777777" w:rsidR="00DD22B2" w:rsidRPr="00DD22B2" w:rsidRDefault="00DD22B2" w:rsidP="00DD22B2">
      <w:pPr>
        <w:jc w:val="both"/>
        <w:rPr>
          <w:rFonts w:ascii="Times" w:hAnsi="Times" w:cs="Times New Roman"/>
          <w:sz w:val="23"/>
          <w:szCs w:val="23"/>
        </w:rPr>
      </w:pPr>
      <w:r>
        <w:rPr>
          <w:rFonts w:ascii="Times" w:hAnsi="Times" w:cs="Arial"/>
          <w:color w:val="000000"/>
          <w:sz w:val="23"/>
          <w:szCs w:val="23"/>
        </w:rPr>
        <w:t>W</w:t>
      </w:r>
      <w:r w:rsidRPr="00DD22B2">
        <w:rPr>
          <w:rFonts w:ascii="Times" w:hAnsi="Times" w:cs="Arial"/>
          <w:color w:val="000000"/>
          <w:sz w:val="23"/>
          <w:szCs w:val="23"/>
        </w:rPr>
        <w:t>e strongly contend that any use of nuclear weapons have catastrophic consequences.</w:t>
      </w:r>
    </w:p>
    <w:p w14:paraId="7A175790" w14:textId="77777777" w:rsidR="00DD22B2" w:rsidRDefault="00DD22B2" w:rsidP="00DD22B2">
      <w:pPr>
        <w:jc w:val="both"/>
        <w:rPr>
          <w:rFonts w:ascii="Times" w:hAnsi="Times" w:cs="Arial"/>
          <w:color w:val="000000"/>
          <w:sz w:val="23"/>
          <w:szCs w:val="23"/>
        </w:rPr>
      </w:pPr>
    </w:p>
    <w:p w14:paraId="6C871BCE" w14:textId="43DD9931" w:rsidR="00DD22B2" w:rsidRPr="00DD22B2" w:rsidRDefault="00DD22B2" w:rsidP="00DD22B2">
      <w:pPr>
        <w:jc w:val="both"/>
        <w:rPr>
          <w:rFonts w:ascii="Times" w:hAnsi="Times" w:cs="Times New Roman"/>
          <w:sz w:val="23"/>
          <w:szCs w:val="23"/>
        </w:rPr>
      </w:pPr>
      <w:r w:rsidRPr="00DD22B2">
        <w:rPr>
          <w:rFonts w:ascii="Times" w:hAnsi="Times" w:cs="Arial"/>
          <w:color w:val="000000"/>
          <w:sz w:val="23"/>
          <w:szCs w:val="23"/>
        </w:rPr>
        <w:t xml:space="preserve">The concern over the humanitarian impact has been strongly vocalized by the International Red Cross. </w:t>
      </w:r>
      <w:r w:rsidR="00DD3B73" w:rsidRPr="00DD22B2">
        <w:rPr>
          <w:rFonts w:ascii="Times" w:hAnsi="Times" w:cs="Arial"/>
          <w:color w:val="000000"/>
          <w:sz w:val="23"/>
          <w:szCs w:val="23"/>
        </w:rPr>
        <w:t xml:space="preserve">Specifically, in November 2011, the council of delegates of the International Red Cross and Red Crescent Movement issued a resolution in which they </w:t>
      </w:r>
      <w:r w:rsidR="00DD3B73" w:rsidRPr="00DD3B73">
        <w:rPr>
          <w:rFonts w:ascii="Times" w:hAnsi="Times" w:cs="Arial"/>
          <w:color w:val="000000"/>
          <w:sz w:val="23"/>
          <w:szCs w:val="23"/>
        </w:rPr>
        <w:t>were “</w:t>
      </w:r>
      <w:r w:rsidR="00DD3B73" w:rsidRPr="00DD3B73">
        <w:rPr>
          <w:rFonts w:ascii="Times" w:hAnsi="Times" w:cs="Times New Roman"/>
          <w:iCs/>
          <w:color w:val="434343"/>
          <w:sz w:val="23"/>
          <w:szCs w:val="23"/>
        </w:rPr>
        <w:t>deeply concerned</w:t>
      </w:r>
      <w:r w:rsidR="00DD3B73" w:rsidRPr="00DD3B73">
        <w:rPr>
          <w:rFonts w:ascii="Times" w:hAnsi="Times" w:cs="Times New Roman"/>
          <w:color w:val="434343"/>
          <w:sz w:val="23"/>
          <w:szCs w:val="23"/>
        </w:rPr>
        <w:t xml:space="preserve"> about the destructive power of nuclear weapons, and the unspeakable human suffering they cause.”</w:t>
      </w:r>
      <w:r w:rsidR="00DD3B73" w:rsidRPr="00DD3B73">
        <w:rPr>
          <w:rFonts w:ascii="Times" w:hAnsi="Times" w:cs="Times New Roman"/>
          <w:sz w:val="23"/>
          <w:szCs w:val="23"/>
        </w:rPr>
        <w:t xml:space="preserve"> </w:t>
      </w:r>
    </w:p>
    <w:p w14:paraId="1642AEA4" w14:textId="77777777" w:rsidR="00DD22B2" w:rsidRPr="00DD22B2" w:rsidRDefault="00DD22B2" w:rsidP="00DD22B2">
      <w:pPr>
        <w:jc w:val="both"/>
        <w:rPr>
          <w:rFonts w:ascii="Times" w:hAnsi="Times" w:cs="Times New Roman"/>
          <w:sz w:val="23"/>
          <w:szCs w:val="23"/>
        </w:rPr>
      </w:pPr>
      <w:r w:rsidRPr="00DD22B2">
        <w:rPr>
          <w:rFonts w:ascii="Times" w:hAnsi="Times" w:cs="Arial"/>
          <w:color w:val="000000"/>
          <w:sz w:val="23"/>
          <w:szCs w:val="23"/>
        </w:rPr>
        <w:t> </w:t>
      </w:r>
    </w:p>
    <w:p w14:paraId="17328659" w14:textId="77777777" w:rsidR="00DD22B2" w:rsidRDefault="00DD22B2" w:rsidP="00DD22B2">
      <w:pPr>
        <w:jc w:val="both"/>
        <w:rPr>
          <w:rFonts w:ascii="Times" w:hAnsi="Times" w:cs="Arial"/>
          <w:color w:val="000000"/>
          <w:sz w:val="23"/>
          <w:szCs w:val="23"/>
        </w:rPr>
      </w:pPr>
      <w:r w:rsidRPr="00DD22B2">
        <w:rPr>
          <w:rFonts w:ascii="Times" w:hAnsi="Times" w:cs="Arial"/>
          <w:color w:val="000000"/>
          <w:sz w:val="23"/>
          <w:szCs w:val="23"/>
        </w:rPr>
        <w:t>If a nuclear weapon were to be detonated, no effective humanitarian response would be possible and the effects would cause suffering and deaths amongst over many years after the initial explosion.  This humanitarian harm must inform and motivate efforts to outlaw nuclear weapons.</w:t>
      </w:r>
    </w:p>
    <w:p w14:paraId="0858C3BA" w14:textId="77777777" w:rsidR="00DD22B2" w:rsidRPr="00DD22B2" w:rsidRDefault="00DD22B2" w:rsidP="00DD22B2">
      <w:pPr>
        <w:jc w:val="both"/>
        <w:rPr>
          <w:rFonts w:ascii="Times" w:hAnsi="Times" w:cs="Times New Roman"/>
          <w:sz w:val="23"/>
          <w:szCs w:val="23"/>
        </w:rPr>
      </w:pPr>
    </w:p>
    <w:p w14:paraId="50595D4F" w14:textId="77777777" w:rsidR="00DD22B2" w:rsidRPr="00DD22B2" w:rsidRDefault="00DD22B2" w:rsidP="00DD22B2">
      <w:pPr>
        <w:jc w:val="both"/>
        <w:rPr>
          <w:rFonts w:ascii="Times" w:hAnsi="Times" w:cs="Times New Roman"/>
          <w:sz w:val="23"/>
          <w:szCs w:val="23"/>
        </w:rPr>
      </w:pPr>
      <w:r w:rsidRPr="00DD22B2">
        <w:rPr>
          <w:rFonts w:ascii="Times" w:hAnsi="Times" w:cs="Arial"/>
          <w:color w:val="000000"/>
          <w:sz w:val="23"/>
          <w:szCs w:val="23"/>
        </w:rPr>
        <w:t>Eliminating nuclear weapons is the only guarantee against their use. We can eliminate these nuclear weapons by ascribing to the comprehensive approach.</w:t>
      </w:r>
    </w:p>
    <w:p w14:paraId="0F5D7605" w14:textId="77777777" w:rsidR="00DD22B2" w:rsidRDefault="00DD22B2" w:rsidP="00DD22B2">
      <w:pPr>
        <w:jc w:val="both"/>
        <w:rPr>
          <w:rFonts w:ascii="Times" w:hAnsi="Times" w:cs="Arial"/>
          <w:color w:val="000000"/>
          <w:sz w:val="23"/>
          <w:szCs w:val="23"/>
        </w:rPr>
      </w:pPr>
    </w:p>
    <w:p w14:paraId="0F855AE3" w14:textId="77777777" w:rsidR="00DD22B2" w:rsidRPr="00DD22B2" w:rsidRDefault="00DD22B2" w:rsidP="00DD22B2">
      <w:pPr>
        <w:jc w:val="both"/>
        <w:rPr>
          <w:rFonts w:ascii="Times" w:hAnsi="Times" w:cs="Times New Roman"/>
          <w:sz w:val="23"/>
          <w:szCs w:val="23"/>
        </w:rPr>
      </w:pPr>
      <w:r w:rsidRPr="00DD22B2">
        <w:rPr>
          <w:rFonts w:ascii="Times" w:hAnsi="Times" w:cs="Arial"/>
          <w:color w:val="000000"/>
          <w:sz w:val="23"/>
          <w:szCs w:val="23"/>
        </w:rPr>
        <w:t>We</w:t>
      </w:r>
      <w:r>
        <w:rPr>
          <w:rFonts w:ascii="Times" w:hAnsi="Times" w:cs="Arial"/>
          <w:color w:val="000000"/>
          <w:sz w:val="23"/>
          <w:szCs w:val="23"/>
        </w:rPr>
        <w:t xml:space="preserve"> further</w:t>
      </w:r>
      <w:r w:rsidRPr="00DD22B2">
        <w:rPr>
          <w:rFonts w:ascii="Times" w:hAnsi="Times" w:cs="Arial"/>
          <w:color w:val="000000"/>
          <w:sz w:val="23"/>
          <w:szCs w:val="23"/>
        </w:rPr>
        <w:t xml:space="preserve"> welcome the initiative of Norway for hosting the Conference on the Humanitarian Impact of Nuclear Weapons in Oslo. We urge all states to join this important discussion at the follow-up conference in Mexico. </w:t>
      </w:r>
    </w:p>
    <w:p w14:paraId="09FC6B5E" w14:textId="77777777" w:rsidR="00DD22B2" w:rsidRPr="00DD22B2" w:rsidRDefault="00DD22B2" w:rsidP="00DD22B2">
      <w:pPr>
        <w:rPr>
          <w:rFonts w:ascii="Times" w:eastAsia="Times New Roman" w:hAnsi="Times" w:cs="Times New Roman"/>
          <w:sz w:val="23"/>
          <w:szCs w:val="23"/>
        </w:rPr>
      </w:pPr>
      <w:r w:rsidRPr="00DD22B2">
        <w:rPr>
          <w:rFonts w:ascii="Times" w:hAnsi="Times" w:cs="Arial"/>
          <w:color w:val="000000"/>
          <w:sz w:val="23"/>
          <w:szCs w:val="23"/>
        </w:rPr>
        <w:t>We further appreciated the broad support among states for the statement on the humanitarian consequences of nuclear weapons, which was delivered by South Africa during the 2013 NPT PrepCom.</w:t>
      </w:r>
    </w:p>
    <w:p w14:paraId="33AFB1C4" w14:textId="77777777" w:rsidR="00DD22B2" w:rsidRDefault="00DD22B2" w:rsidP="00DD22B2">
      <w:pPr>
        <w:jc w:val="both"/>
        <w:rPr>
          <w:rFonts w:ascii="Times" w:hAnsi="Times" w:cs="Arial"/>
          <w:i/>
          <w:iCs/>
          <w:color w:val="000000"/>
          <w:sz w:val="23"/>
          <w:szCs w:val="23"/>
        </w:rPr>
      </w:pPr>
    </w:p>
    <w:p w14:paraId="76438404" w14:textId="0B2E1794" w:rsidR="00DD22B2" w:rsidRDefault="00DD22B2" w:rsidP="00DD22B2">
      <w:pPr>
        <w:jc w:val="both"/>
        <w:rPr>
          <w:rFonts w:ascii="Times" w:hAnsi="Times" w:cs="Arial"/>
          <w:i/>
          <w:iCs/>
          <w:color w:val="000000"/>
          <w:sz w:val="23"/>
          <w:szCs w:val="23"/>
        </w:rPr>
      </w:pPr>
      <w:r w:rsidRPr="00DD22B2">
        <w:rPr>
          <w:rFonts w:ascii="Times" w:hAnsi="Times" w:cs="Arial"/>
          <w:i/>
          <w:iCs/>
          <w:color w:val="000000"/>
          <w:sz w:val="23"/>
          <w:szCs w:val="23"/>
        </w:rPr>
        <w:t xml:space="preserve">Environmental </w:t>
      </w:r>
      <w:r w:rsidR="00895B63">
        <w:rPr>
          <w:rFonts w:ascii="Times" w:hAnsi="Times" w:cs="Arial"/>
          <w:i/>
          <w:iCs/>
          <w:color w:val="000000"/>
          <w:sz w:val="23"/>
          <w:szCs w:val="23"/>
        </w:rPr>
        <w:t>Concerns</w:t>
      </w:r>
    </w:p>
    <w:p w14:paraId="172C892A" w14:textId="77777777" w:rsidR="00DD22B2" w:rsidRPr="00DD22B2" w:rsidRDefault="00DD22B2" w:rsidP="00DD22B2">
      <w:pPr>
        <w:jc w:val="both"/>
        <w:rPr>
          <w:rFonts w:ascii="Times" w:hAnsi="Times" w:cs="Times New Roman"/>
          <w:sz w:val="23"/>
          <w:szCs w:val="23"/>
        </w:rPr>
      </w:pPr>
    </w:p>
    <w:p w14:paraId="2296BF8A" w14:textId="4C3A08F0" w:rsidR="00DD22B2" w:rsidRPr="00DD22B2" w:rsidRDefault="00895B63" w:rsidP="00DD22B2">
      <w:pPr>
        <w:spacing w:after="280"/>
        <w:rPr>
          <w:rFonts w:ascii="Times" w:hAnsi="Times" w:cs="Times New Roman"/>
          <w:sz w:val="23"/>
          <w:szCs w:val="23"/>
        </w:rPr>
      </w:pPr>
      <w:r>
        <w:rPr>
          <w:rFonts w:ascii="Times" w:hAnsi="Times" w:cs="Arial"/>
          <w:color w:val="000000"/>
          <w:sz w:val="23"/>
          <w:szCs w:val="23"/>
        </w:rPr>
        <w:t>In terms of</w:t>
      </w:r>
      <w:r w:rsidR="00DD22B2" w:rsidRPr="00DD22B2">
        <w:rPr>
          <w:rFonts w:ascii="Times" w:hAnsi="Times" w:cs="Arial"/>
          <w:color w:val="000000"/>
          <w:sz w:val="23"/>
          <w:szCs w:val="23"/>
        </w:rPr>
        <w:t xml:space="preserve"> the environmental costs, it would take less than 0.1% of the explosive yield of the current global nuclear arsenal to bring about devastating agricultural collapse and widespread famine. It would disrupt the global climate and agricultural production so severely that the lives of more than a billion people would be at risk.  </w:t>
      </w:r>
    </w:p>
    <w:p w14:paraId="0C3EDC37" w14:textId="77777777" w:rsidR="00DD22B2" w:rsidRDefault="00DD22B2" w:rsidP="00DD22B2">
      <w:pPr>
        <w:spacing w:after="280"/>
        <w:rPr>
          <w:rFonts w:ascii="Times" w:hAnsi="Times" w:cs="Times New Roman"/>
          <w:sz w:val="23"/>
          <w:szCs w:val="23"/>
        </w:rPr>
      </w:pPr>
      <w:r w:rsidRPr="00DD22B2">
        <w:rPr>
          <w:rFonts w:ascii="Times" w:hAnsi="Times" w:cs="Arial"/>
          <w:color w:val="000000"/>
          <w:sz w:val="23"/>
          <w:szCs w:val="23"/>
        </w:rPr>
        <w:t>The smoke and dust from fewer than 100 Hiroshima-sized nuclear explosions would rise into the stratosphere, where it would reduce sunlight for up to ten years, dropping temperatures on Earth to the lowest levels in the past 1,000 years and shortening growing seasons across the planet. The result would be crop failures and a nuclear famine, which could result in the deaths of hundreds of millions to a billion people globally.</w:t>
      </w:r>
    </w:p>
    <w:p w14:paraId="6292DD9B" w14:textId="77777777" w:rsidR="00DD22B2" w:rsidRDefault="00DD22B2" w:rsidP="00DD22B2">
      <w:pPr>
        <w:spacing w:after="280"/>
        <w:rPr>
          <w:rFonts w:ascii="Times" w:hAnsi="Times" w:cs="Times New Roman"/>
          <w:sz w:val="23"/>
          <w:szCs w:val="23"/>
        </w:rPr>
      </w:pPr>
    </w:p>
    <w:p w14:paraId="374C62EB" w14:textId="77777777" w:rsidR="00DD22B2" w:rsidRPr="00DD22B2" w:rsidRDefault="00DD22B2" w:rsidP="00DD22B2">
      <w:pPr>
        <w:spacing w:after="280"/>
        <w:rPr>
          <w:rFonts w:ascii="Times" w:hAnsi="Times" w:cs="Times New Roman"/>
          <w:sz w:val="23"/>
          <w:szCs w:val="23"/>
        </w:rPr>
      </w:pPr>
    </w:p>
    <w:p w14:paraId="087BA286" w14:textId="1BD44261" w:rsidR="00DD22B2" w:rsidRPr="00DD22B2" w:rsidRDefault="00DD22B2" w:rsidP="00DD22B2">
      <w:pPr>
        <w:jc w:val="both"/>
        <w:rPr>
          <w:rFonts w:ascii="Times" w:hAnsi="Times" w:cs="Times New Roman"/>
          <w:sz w:val="23"/>
          <w:szCs w:val="23"/>
        </w:rPr>
      </w:pPr>
      <w:r w:rsidRPr="00DD22B2">
        <w:rPr>
          <w:rFonts w:ascii="Times" w:hAnsi="Times" w:cs="Arial"/>
          <w:i/>
          <w:iCs/>
          <w:color w:val="000000"/>
          <w:sz w:val="23"/>
          <w:szCs w:val="23"/>
        </w:rPr>
        <w:lastRenderedPageBreak/>
        <w:t>Economic</w:t>
      </w:r>
      <w:r>
        <w:rPr>
          <w:rFonts w:ascii="Times" w:hAnsi="Times" w:cs="Arial"/>
          <w:i/>
          <w:iCs/>
          <w:color w:val="000000"/>
          <w:sz w:val="23"/>
          <w:szCs w:val="23"/>
        </w:rPr>
        <w:t xml:space="preserve"> </w:t>
      </w:r>
      <w:r w:rsidR="00895B63">
        <w:rPr>
          <w:rFonts w:ascii="Times" w:hAnsi="Times" w:cs="Arial"/>
          <w:i/>
          <w:iCs/>
          <w:color w:val="000000"/>
          <w:sz w:val="23"/>
          <w:szCs w:val="23"/>
        </w:rPr>
        <w:t>Concerns</w:t>
      </w:r>
    </w:p>
    <w:p w14:paraId="0A16974B" w14:textId="77777777" w:rsidR="00DD22B2" w:rsidRPr="00DD22B2" w:rsidRDefault="00DD22B2" w:rsidP="00DD22B2">
      <w:pPr>
        <w:rPr>
          <w:rFonts w:ascii="Times" w:eastAsia="Times New Roman" w:hAnsi="Times" w:cs="Times New Roman"/>
          <w:sz w:val="23"/>
          <w:szCs w:val="23"/>
        </w:rPr>
      </w:pPr>
    </w:p>
    <w:p w14:paraId="1FB6DCF5" w14:textId="77777777" w:rsidR="00DD22B2" w:rsidRPr="00DD22B2" w:rsidRDefault="00DD22B2" w:rsidP="00DD22B2">
      <w:pPr>
        <w:jc w:val="both"/>
        <w:rPr>
          <w:rFonts w:ascii="Times" w:hAnsi="Times" w:cs="Times New Roman"/>
          <w:sz w:val="23"/>
          <w:szCs w:val="23"/>
        </w:rPr>
      </w:pPr>
      <w:r w:rsidRPr="00DD22B2">
        <w:rPr>
          <w:rFonts w:ascii="Times" w:hAnsi="Times" w:cs="Arial"/>
          <w:color w:val="000000"/>
          <w:sz w:val="23"/>
          <w:szCs w:val="23"/>
        </w:rPr>
        <w:t>Mr. Chairman and Distinguished Delegates,</w:t>
      </w:r>
    </w:p>
    <w:p w14:paraId="45476C22" w14:textId="77777777" w:rsidR="00DD22B2" w:rsidRDefault="00DD22B2" w:rsidP="00DD22B2">
      <w:pPr>
        <w:jc w:val="both"/>
        <w:rPr>
          <w:rFonts w:ascii="Times" w:hAnsi="Times" w:cs="Arial"/>
          <w:color w:val="000000"/>
          <w:sz w:val="23"/>
          <w:szCs w:val="23"/>
        </w:rPr>
      </w:pPr>
    </w:p>
    <w:p w14:paraId="600C38FB" w14:textId="77777777" w:rsidR="00DD22B2" w:rsidRPr="00DD22B2" w:rsidRDefault="00DD22B2" w:rsidP="00DD22B2">
      <w:pPr>
        <w:jc w:val="both"/>
        <w:rPr>
          <w:rFonts w:ascii="Times" w:hAnsi="Times" w:cs="Times New Roman"/>
          <w:sz w:val="23"/>
          <w:szCs w:val="23"/>
        </w:rPr>
      </w:pPr>
      <w:r w:rsidRPr="00DD22B2">
        <w:rPr>
          <w:rFonts w:ascii="Times" w:hAnsi="Times" w:cs="Arial"/>
          <w:color w:val="000000"/>
          <w:sz w:val="23"/>
          <w:szCs w:val="23"/>
        </w:rPr>
        <w:t>If states really want to protect their citizens, they must re-evaluate their priorities by divesting military expenditures to social expenditures in order to improve the health, education and welfare of their respective citizens.</w:t>
      </w:r>
    </w:p>
    <w:p w14:paraId="4FF2CCD9" w14:textId="77777777" w:rsidR="00DD22B2" w:rsidRPr="00DD22B2" w:rsidRDefault="00DD22B2" w:rsidP="00DD22B2">
      <w:pPr>
        <w:rPr>
          <w:rFonts w:ascii="Times" w:eastAsia="Times New Roman" w:hAnsi="Times" w:cs="Times New Roman"/>
          <w:sz w:val="23"/>
          <w:szCs w:val="23"/>
        </w:rPr>
      </w:pPr>
    </w:p>
    <w:p w14:paraId="30A98E9A" w14:textId="45CBCB90" w:rsidR="00DD22B2" w:rsidRPr="00DD22B2" w:rsidRDefault="00DD22B2" w:rsidP="00DD22B2">
      <w:pPr>
        <w:rPr>
          <w:rFonts w:ascii="Times" w:hAnsi="Times" w:cs="Times New Roman"/>
          <w:sz w:val="23"/>
          <w:szCs w:val="23"/>
        </w:rPr>
      </w:pPr>
      <w:r w:rsidRPr="00DD22B2">
        <w:rPr>
          <w:rFonts w:ascii="Times" w:hAnsi="Times" w:cs="Arial"/>
          <w:color w:val="000000"/>
          <w:sz w:val="23"/>
          <w:szCs w:val="23"/>
        </w:rPr>
        <w:t>The nuclear-armed</w:t>
      </w:r>
      <w:r w:rsidR="007D7356">
        <w:rPr>
          <w:rFonts w:ascii="Times" w:hAnsi="Times" w:cs="Arial"/>
          <w:color w:val="000000"/>
          <w:sz w:val="23"/>
          <w:szCs w:val="23"/>
        </w:rPr>
        <w:t xml:space="preserve"> nations spend in excess of US $</w:t>
      </w:r>
      <w:r w:rsidRPr="00DD22B2">
        <w:rPr>
          <w:rFonts w:ascii="Times" w:hAnsi="Times" w:cs="Arial"/>
          <w:color w:val="000000"/>
          <w:sz w:val="23"/>
          <w:szCs w:val="23"/>
        </w:rPr>
        <w:t xml:space="preserve">105 billion each year maintaining and modernizing their nuclear arsenals. </w:t>
      </w:r>
      <w:r w:rsidRPr="00DD22B2">
        <w:rPr>
          <w:rFonts w:ascii="Times" w:hAnsi="Times" w:cs="Times New Roman"/>
          <w:color w:val="000000"/>
          <w:sz w:val="23"/>
          <w:szCs w:val="23"/>
        </w:rPr>
        <w:t>There are currently nine countries with a total of over 20,000 nuclear weapons, spending $105 billion annually on their nuclear arsenals and delivery systems.  That will amount to more than $1 trillion over the next decade.  The US accounts for about 60 percent of this amount.</w:t>
      </w:r>
    </w:p>
    <w:p w14:paraId="73D087C1" w14:textId="77777777" w:rsidR="00DD22B2" w:rsidRPr="00DD22B2" w:rsidRDefault="00DD22B2" w:rsidP="00DD22B2">
      <w:pPr>
        <w:rPr>
          <w:rFonts w:ascii="Times" w:eastAsia="Times New Roman" w:hAnsi="Times" w:cs="Times New Roman"/>
          <w:sz w:val="23"/>
          <w:szCs w:val="23"/>
        </w:rPr>
      </w:pPr>
    </w:p>
    <w:p w14:paraId="21F4E0D7" w14:textId="77777777" w:rsidR="00DD22B2" w:rsidRPr="00DD22B2" w:rsidRDefault="00DD22B2" w:rsidP="00DD22B2">
      <w:pPr>
        <w:rPr>
          <w:rFonts w:ascii="Times" w:hAnsi="Times" w:cs="Times New Roman"/>
          <w:sz w:val="23"/>
          <w:szCs w:val="23"/>
        </w:rPr>
      </w:pPr>
      <w:r w:rsidRPr="00DD22B2">
        <w:rPr>
          <w:rFonts w:ascii="Times" w:hAnsi="Times" w:cs="Arial"/>
          <w:color w:val="000000"/>
          <w:sz w:val="23"/>
          <w:szCs w:val="23"/>
        </w:rPr>
        <w:t xml:space="preserve">A 1998 study by the Brookings Institution found that the United States alone had spent more than $5.5 trillion on nuclear weapons programs between 1940 and 1996. The United States continues to spend some $25-$35 billion annually on research, development and maintenance of its nuclear arsenal. </w:t>
      </w:r>
    </w:p>
    <w:p w14:paraId="4A6256F8" w14:textId="77777777" w:rsidR="00DD22B2" w:rsidRPr="00DD22B2" w:rsidRDefault="00DD22B2" w:rsidP="00DD22B2">
      <w:pPr>
        <w:rPr>
          <w:rFonts w:ascii="Times" w:eastAsia="Times New Roman" w:hAnsi="Times" w:cs="Times New Roman"/>
          <w:sz w:val="23"/>
          <w:szCs w:val="23"/>
        </w:rPr>
      </w:pPr>
    </w:p>
    <w:p w14:paraId="39AF5125" w14:textId="68B49898" w:rsidR="00DD22B2" w:rsidRPr="00DD22B2" w:rsidRDefault="00DD22B2" w:rsidP="00DD22B2">
      <w:pPr>
        <w:rPr>
          <w:rFonts w:ascii="Times" w:hAnsi="Times" w:cs="Times New Roman"/>
          <w:sz w:val="23"/>
          <w:szCs w:val="23"/>
        </w:rPr>
      </w:pPr>
      <w:r w:rsidRPr="00DD22B2">
        <w:rPr>
          <w:rFonts w:ascii="Times" w:hAnsi="Times" w:cs="Times New Roman"/>
          <w:color w:val="000000"/>
          <w:sz w:val="23"/>
          <w:szCs w:val="23"/>
        </w:rPr>
        <w:t>The World Bank has estimated that $40</w:t>
      </w:r>
      <w:r w:rsidR="007D7356">
        <w:rPr>
          <w:rFonts w:ascii="Times" w:hAnsi="Times" w:cs="Times New Roman"/>
          <w:color w:val="000000"/>
          <w:sz w:val="23"/>
          <w:szCs w:val="23"/>
        </w:rPr>
        <w:t xml:space="preserve"> billion</w:t>
      </w:r>
      <w:r w:rsidRPr="00DD22B2">
        <w:rPr>
          <w:rFonts w:ascii="Times" w:hAnsi="Times" w:cs="Times New Roman"/>
          <w:color w:val="000000"/>
          <w:sz w:val="23"/>
          <w:szCs w:val="23"/>
        </w:rPr>
        <w:t xml:space="preserve"> to $60 billion in annual global expenditures would be sufficient to meet the eight agreed-upon United Nations Millennium Development Goals for poverty alleviation by 2015. </w:t>
      </w:r>
    </w:p>
    <w:p w14:paraId="15C8C53F" w14:textId="77777777" w:rsidR="00DD22B2" w:rsidRPr="00DD22B2" w:rsidRDefault="00DD22B2" w:rsidP="00DD22B2">
      <w:pPr>
        <w:rPr>
          <w:rFonts w:ascii="Times" w:eastAsia="Times New Roman" w:hAnsi="Times" w:cs="Times New Roman"/>
          <w:sz w:val="23"/>
          <w:szCs w:val="23"/>
        </w:rPr>
      </w:pPr>
    </w:p>
    <w:p w14:paraId="5243BC54" w14:textId="77777777" w:rsidR="00DD22B2" w:rsidRPr="00DD22B2" w:rsidRDefault="00DD22B2" w:rsidP="00DD22B2">
      <w:pPr>
        <w:rPr>
          <w:rFonts w:ascii="Times" w:hAnsi="Times" w:cs="Times New Roman"/>
          <w:sz w:val="23"/>
          <w:szCs w:val="23"/>
        </w:rPr>
      </w:pPr>
      <w:r w:rsidRPr="00DD22B2">
        <w:rPr>
          <w:rFonts w:ascii="Times" w:hAnsi="Times" w:cs="Times New Roman"/>
          <w:color w:val="000000"/>
          <w:sz w:val="23"/>
          <w:szCs w:val="23"/>
        </w:rPr>
        <w:t>Meeting these goals would eradicate extreme poverty and hunger; achieve universal primary education; promote gender equality/empowerment; reduce child mortality; improve maternal health; combat HIV/AIDS and other diseases; ensure environmental sustainability; and develop partnerships for development.</w:t>
      </w:r>
    </w:p>
    <w:p w14:paraId="0B9CD66F" w14:textId="77777777" w:rsidR="00DD22B2" w:rsidRPr="00DD22B2" w:rsidRDefault="00DD22B2" w:rsidP="00DD22B2">
      <w:pPr>
        <w:rPr>
          <w:rFonts w:ascii="Times" w:eastAsia="Times New Roman" w:hAnsi="Times" w:cs="Times New Roman"/>
          <w:sz w:val="23"/>
          <w:szCs w:val="23"/>
        </w:rPr>
      </w:pPr>
    </w:p>
    <w:p w14:paraId="1ADB13BA" w14:textId="77777777" w:rsidR="00DD22B2" w:rsidRPr="00DD22B2" w:rsidRDefault="00DD22B2" w:rsidP="00DD22B2">
      <w:pPr>
        <w:rPr>
          <w:rFonts w:ascii="Times" w:hAnsi="Times" w:cs="Times New Roman"/>
          <w:sz w:val="23"/>
          <w:szCs w:val="23"/>
        </w:rPr>
      </w:pPr>
      <w:r w:rsidRPr="00DD22B2">
        <w:rPr>
          <w:rFonts w:ascii="Times" w:hAnsi="Times" w:cs="Times New Roman"/>
          <w:color w:val="000000"/>
          <w:sz w:val="23"/>
          <w:szCs w:val="23"/>
        </w:rPr>
        <w:t>Another informative comparison is with the regular annual United Nations budget of $2.5 billion and the annual UN Peacekeeping budget of $7.3 billion.  UN and Peacekeeping expenditures total to about $10 billion, which is less than one-tenth of what is being spent by the nuclear weapon states for maintaining and improving their nuclear arsenals.</w:t>
      </w:r>
    </w:p>
    <w:p w14:paraId="61909146" w14:textId="77777777" w:rsidR="00DD22B2" w:rsidRPr="00DD22B2" w:rsidRDefault="00DD22B2" w:rsidP="00DD22B2">
      <w:pPr>
        <w:rPr>
          <w:rFonts w:ascii="Times" w:eastAsia="Times New Roman" w:hAnsi="Times" w:cs="Times New Roman"/>
          <w:sz w:val="23"/>
          <w:szCs w:val="23"/>
        </w:rPr>
      </w:pPr>
    </w:p>
    <w:p w14:paraId="022207F2" w14:textId="77777777" w:rsidR="00DD22B2" w:rsidRPr="00DD22B2" w:rsidRDefault="00DD22B2" w:rsidP="00DD22B2">
      <w:pPr>
        <w:rPr>
          <w:rFonts w:ascii="Times" w:hAnsi="Times" w:cs="Times New Roman"/>
          <w:sz w:val="23"/>
          <w:szCs w:val="23"/>
        </w:rPr>
      </w:pPr>
      <w:r w:rsidRPr="00DD22B2">
        <w:rPr>
          <w:rFonts w:ascii="Times" w:hAnsi="Times" w:cs="Arial"/>
          <w:color w:val="000000"/>
          <w:sz w:val="23"/>
          <w:szCs w:val="23"/>
        </w:rPr>
        <w:t>All of these misspent resources represent lost opportunities for improving the health, education and welfare of the people of the world. We must redirect money toward providing adequate welfare provisions to the citizens of the world.</w:t>
      </w:r>
    </w:p>
    <w:p w14:paraId="6E977666" w14:textId="77777777" w:rsidR="00DD22B2" w:rsidRDefault="00DD22B2" w:rsidP="00DD22B2">
      <w:pPr>
        <w:rPr>
          <w:rFonts w:ascii="Times" w:hAnsi="Times" w:cs="Arial"/>
          <w:color w:val="000000"/>
          <w:sz w:val="23"/>
          <w:szCs w:val="23"/>
        </w:rPr>
      </w:pPr>
    </w:p>
    <w:p w14:paraId="43A61CB2" w14:textId="2CCD2FF5" w:rsidR="00DD22B2" w:rsidRPr="00DD22B2" w:rsidRDefault="00DD22B2" w:rsidP="00DD22B2">
      <w:pPr>
        <w:rPr>
          <w:rFonts w:ascii="Times" w:hAnsi="Times" w:cs="Times New Roman"/>
          <w:sz w:val="23"/>
          <w:szCs w:val="23"/>
        </w:rPr>
      </w:pPr>
      <w:r w:rsidRPr="00DD22B2">
        <w:rPr>
          <w:rFonts w:ascii="Times" w:hAnsi="Times" w:cs="Arial"/>
          <w:color w:val="000000"/>
          <w:sz w:val="23"/>
          <w:szCs w:val="23"/>
        </w:rPr>
        <w:t>Thank you</w:t>
      </w:r>
      <w:r w:rsidR="00350995">
        <w:rPr>
          <w:rFonts w:ascii="Times" w:hAnsi="Times" w:cs="Arial"/>
          <w:color w:val="000000"/>
          <w:sz w:val="23"/>
          <w:szCs w:val="23"/>
        </w:rPr>
        <w:t>, Mr. Moderator.</w:t>
      </w:r>
    </w:p>
    <w:p w14:paraId="56A7A9F6" w14:textId="77777777" w:rsidR="008A1610" w:rsidRPr="00DD22B2" w:rsidRDefault="008A1610">
      <w:pPr>
        <w:rPr>
          <w:rFonts w:ascii="Times" w:hAnsi="Times"/>
          <w:sz w:val="23"/>
          <w:szCs w:val="23"/>
        </w:rPr>
      </w:pPr>
    </w:p>
    <w:sectPr w:rsidR="008A1610" w:rsidRPr="00DD22B2" w:rsidSect="00DD22B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2"/>
    <w:rsid w:val="003471C2"/>
    <w:rsid w:val="00350995"/>
    <w:rsid w:val="004C2577"/>
    <w:rsid w:val="0066731B"/>
    <w:rsid w:val="007D7356"/>
    <w:rsid w:val="00895B63"/>
    <w:rsid w:val="008A1610"/>
    <w:rsid w:val="00A66800"/>
    <w:rsid w:val="00DD22B2"/>
    <w:rsid w:val="00DD3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005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22B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D22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22B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22B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D22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22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3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761</Words>
  <Characters>4344</Characters>
  <Application>Microsoft Office Word</Application>
  <DocSecurity>0</DocSecurity>
  <Lines>36</Lines>
  <Paragraphs>10</Paragraphs>
  <ScaleCrop>false</ScaleCrop>
  <Company>Personal</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Ciobanu</dc:creator>
  <cp:lastModifiedBy>Owner</cp:lastModifiedBy>
  <cp:revision>2</cp:revision>
  <dcterms:created xsi:type="dcterms:W3CDTF">2013-06-02T19:17:00Z</dcterms:created>
  <dcterms:modified xsi:type="dcterms:W3CDTF">2013-06-02T19:17:00Z</dcterms:modified>
</cp:coreProperties>
</file>